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B037B" w14:textId="77777777" w:rsidR="000E29F7" w:rsidRPr="000E29F7" w:rsidRDefault="000E29F7" w:rsidP="000E29F7">
      <w:pPr>
        <w:rPr>
          <w:rFonts w:eastAsia="Times New Roman"/>
          <w:sz w:val="24"/>
          <w:szCs w:val="24"/>
          <w:lang w:eastAsia="de-DE"/>
        </w:rPr>
      </w:pPr>
      <w:r w:rsidRPr="000E29F7">
        <w:rPr>
          <w:rFonts w:eastAsia="Times New Roman"/>
          <w:sz w:val="24"/>
          <w:szCs w:val="24"/>
          <w:lang w:eastAsia="de-DE"/>
        </w:rPr>
        <w:t>AZ-Ausgabe vom 26.01.2022</w:t>
      </w:r>
    </w:p>
    <w:p w14:paraId="425F31F9" w14:textId="67014393" w:rsidR="000E29F7" w:rsidRPr="000E29F7" w:rsidRDefault="000E29F7" w:rsidP="000E29F7">
      <w:pPr>
        <w:rPr>
          <w:rFonts w:eastAsia="Times New Roman"/>
          <w:sz w:val="24"/>
          <w:szCs w:val="24"/>
          <w:lang w:eastAsia="de-DE"/>
        </w:rPr>
      </w:pPr>
      <w:r w:rsidRPr="000E29F7">
        <w:rPr>
          <w:rFonts w:eastAsia="Times New Roman"/>
          <w:sz w:val="24"/>
          <w:szCs w:val="24"/>
          <w:lang w:eastAsia="de-DE"/>
        </w:rPr>
        <w:t xml:space="preserve">Irene Hung-König </w:t>
      </w:r>
    </w:p>
    <w:p w14:paraId="14D1E2A3" w14:textId="77777777" w:rsidR="000E29F7" w:rsidRPr="000E29F7" w:rsidRDefault="000E29F7" w:rsidP="000E29F7">
      <w:pPr>
        <w:spacing w:before="100" w:beforeAutospacing="1" w:after="100" w:afterAutospacing="1"/>
        <w:outlineLvl w:val="1"/>
        <w:rPr>
          <w:rFonts w:eastAsia="Times New Roman"/>
          <w:b/>
          <w:bCs/>
          <w:sz w:val="36"/>
          <w:szCs w:val="36"/>
          <w:lang w:eastAsia="de-DE"/>
        </w:rPr>
      </w:pPr>
      <w:r w:rsidRPr="000E29F7">
        <w:rPr>
          <w:rFonts w:eastAsia="Times New Roman"/>
          <w:b/>
          <w:bCs/>
          <w:sz w:val="36"/>
          <w:szCs w:val="36"/>
          <w:lang w:eastAsia="de-DE"/>
        </w:rPr>
        <w:t xml:space="preserve">Tourismusverein </w:t>
      </w:r>
    </w:p>
    <w:p w14:paraId="52F04508" w14:textId="77777777" w:rsidR="000E29F7" w:rsidRPr="000E29F7" w:rsidRDefault="000E29F7" w:rsidP="000E29F7">
      <w:pPr>
        <w:spacing w:before="100" w:beforeAutospacing="1" w:after="100" w:afterAutospacing="1"/>
        <w:outlineLvl w:val="1"/>
        <w:rPr>
          <w:rFonts w:eastAsia="Times New Roman"/>
          <w:b/>
          <w:bCs/>
          <w:sz w:val="36"/>
          <w:szCs w:val="36"/>
          <w:lang w:eastAsia="de-DE"/>
        </w:rPr>
      </w:pPr>
      <w:r w:rsidRPr="000E29F7">
        <w:rPr>
          <w:rFonts w:eastAsia="Times New Roman"/>
          <w:b/>
          <w:bCs/>
          <w:sz w:val="36"/>
          <w:szCs w:val="36"/>
          <w:lang w:eastAsia="de-DE"/>
        </w:rPr>
        <w:t xml:space="preserve">Grillzange mit Cervelats als Geschenk: Co-Präsident Peter </w:t>
      </w:r>
      <w:proofErr w:type="spellStart"/>
      <w:r w:rsidRPr="000E29F7">
        <w:rPr>
          <w:rFonts w:eastAsia="Times New Roman"/>
          <w:b/>
          <w:bCs/>
          <w:sz w:val="36"/>
          <w:szCs w:val="36"/>
          <w:lang w:eastAsia="de-DE"/>
        </w:rPr>
        <w:t>Belart</w:t>
      </w:r>
      <w:proofErr w:type="spellEnd"/>
      <w:r w:rsidRPr="000E29F7">
        <w:rPr>
          <w:rFonts w:eastAsia="Times New Roman"/>
          <w:b/>
          <w:bCs/>
          <w:sz w:val="36"/>
          <w:szCs w:val="36"/>
          <w:lang w:eastAsia="de-DE"/>
        </w:rPr>
        <w:t xml:space="preserve"> tritt nach sieben Jahren kürzer</w:t>
      </w:r>
    </w:p>
    <w:p w14:paraId="66951820" w14:textId="77777777" w:rsidR="000E29F7" w:rsidRPr="000E29F7" w:rsidRDefault="000E29F7" w:rsidP="000E29F7">
      <w:pPr>
        <w:spacing w:before="100" w:beforeAutospacing="1" w:after="100" w:afterAutospacing="1"/>
        <w:rPr>
          <w:rFonts w:eastAsia="Times New Roman"/>
          <w:sz w:val="24"/>
          <w:szCs w:val="24"/>
          <w:lang w:eastAsia="de-DE"/>
        </w:rPr>
      </w:pPr>
      <w:r w:rsidRPr="000E29F7">
        <w:rPr>
          <w:rFonts w:eastAsia="Times New Roman"/>
          <w:sz w:val="24"/>
          <w:szCs w:val="24"/>
          <w:lang w:eastAsia="de-DE"/>
        </w:rPr>
        <w:t xml:space="preserve">Thomas Schäublin übernimmt mit Barbara Iten das Co-Präsidium beim Verein Tourismus Region Brugg. Peter </w:t>
      </w:r>
      <w:proofErr w:type="spellStart"/>
      <w:r w:rsidRPr="000E29F7">
        <w:rPr>
          <w:rFonts w:eastAsia="Times New Roman"/>
          <w:sz w:val="24"/>
          <w:szCs w:val="24"/>
          <w:lang w:eastAsia="de-DE"/>
        </w:rPr>
        <w:t>Belart</w:t>
      </w:r>
      <w:proofErr w:type="spellEnd"/>
      <w:r w:rsidRPr="000E29F7">
        <w:rPr>
          <w:rFonts w:eastAsia="Times New Roman"/>
          <w:sz w:val="24"/>
          <w:szCs w:val="24"/>
          <w:lang w:eastAsia="de-DE"/>
        </w:rPr>
        <w:t xml:space="preserve"> wird die beliebten Abendspaziergänge weiterhin durchführen.</w:t>
      </w:r>
    </w:p>
    <w:p w14:paraId="59D664F5" w14:textId="72C81328" w:rsidR="000E29F7" w:rsidRPr="000E29F7" w:rsidRDefault="000E29F7" w:rsidP="000E29F7">
      <w:pPr>
        <w:rPr>
          <w:rFonts w:eastAsia="Times New Roman"/>
          <w:sz w:val="24"/>
          <w:szCs w:val="24"/>
          <w:lang w:eastAsia="de-DE"/>
        </w:rPr>
      </w:pPr>
      <w:r w:rsidRPr="000E29F7">
        <w:rPr>
          <w:rFonts w:eastAsia="Times New Roman"/>
          <w:sz w:val="24"/>
          <w:szCs w:val="24"/>
          <w:lang w:eastAsia="de-DE"/>
        </w:rPr>
        <w:fldChar w:fldCharType="begin"/>
      </w:r>
      <w:r w:rsidRPr="000E29F7">
        <w:rPr>
          <w:rFonts w:eastAsia="Times New Roman"/>
          <w:sz w:val="24"/>
          <w:szCs w:val="24"/>
          <w:lang w:eastAsia="de-DE"/>
        </w:rPr>
        <w:instrText xml:space="preserve"> INCLUDEPICTURE "https://img.chmedia.ch/2022/01/26/e57d9323-ff75-4a4d-88be-0c00544a6765.jpeg?width=654&amp;height=433&amp;fit=bounds&amp;quality=75&amp;auto=webp&amp;crop=4928,3264,x0,y0" \* MERGEFORMATINET </w:instrText>
      </w:r>
      <w:r w:rsidRPr="000E29F7">
        <w:rPr>
          <w:rFonts w:eastAsia="Times New Roman"/>
          <w:sz w:val="24"/>
          <w:szCs w:val="24"/>
          <w:lang w:eastAsia="de-DE"/>
        </w:rPr>
        <w:fldChar w:fldCharType="separate"/>
      </w:r>
      <w:r w:rsidRPr="000E29F7">
        <w:rPr>
          <w:rFonts w:eastAsia="Times New Roman"/>
          <w:noProof/>
          <w:sz w:val="24"/>
          <w:szCs w:val="24"/>
          <w:lang w:eastAsia="de-DE"/>
        </w:rPr>
        <w:drawing>
          <wp:inline distT="0" distB="0" distL="0" distR="0" wp14:anchorId="3E714905" wp14:editId="79D81C71">
            <wp:extent cx="5760720" cy="3815715"/>
            <wp:effectExtent l="0" t="0" r="5080" b="0"/>
            <wp:docPr id="2" name="Grafik 2" descr="Thomas Schäublin (l.) führt neu mit Barbara Iten den Vorstand. Peter Belart tritt zurü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omas Schäublin (l.) führt neu mit Barbara Iten den Vorstand. Peter Belart tritt zurück."/>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3815715"/>
                    </a:xfrm>
                    <a:prstGeom prst="rect">
                      <a:avLst/>
                    </a:prstGeom>
                    <a:noFill/>
                    <a:ln>
                      <a:noFill/>
                    </a:ln>
                  </pic:spPr>
                </pic:pic>
              </a:graphicData>
            </a:graphic>
          </wp:inline>
        </w:drawing>
      </w:r>
      <w:r w:rsidRPr="000E29F7">
        <w:rPr>
          <w:rFonts w:eastAsia="Times New Roman"/>
          <w:sz w:val="24"/>
          <w:szCs w:val="24"/>
          <w:lang w:eastAsia="de-DE"/>
        </w:rPr>
        <w:fldChar w:fldCharType="end"/>
      </w:r>
    </w:p>
    <w:p w14:paraId="10EBE2C0" w14:textId="77777777" w:rsidR="000E29F7" w:rsidRPr="000E29F7" w:rsidRDefault="000E29F7" w:rsidP="000E29F7">
      <w:pPr>
        <w:spacing w:before="100" w:beforeAutospacing="1" w:after="100" w:afterAutospacing="1"/>
        <w:outlineLvl w:val="2"/>
        <w:rPr>
          <w:rFonts w:eastAsia="Times New Roman"/>
          <w:b/>
          <w:bCs/>
          <w:sz w:val="27"/>
          <w:szCs w:val="27"/>
          <w:lang w:eastAsia="de-DE"/>
        </w:rPr>
      </w:pPr>
      <w:r w:rsidRPr="000E29F7">
        <w:rPr>
          <w:rFonts w:eastAsia="Times New Roman"/>
          <w:b/>
          <w:bCs/>
          <w:sz w:val="27"/>
          <w:szCs w:val="27"/>
          <w:lang w:eastAsia="de-DE"/>
        </w:rPr>
        <w:t xml:space="preserve">Thomas Schäublin (l.) führt neu mit Barbara Iten den Vorstand. Peter </w:t>
      </w:r>
      <w:proofErr w:type="spellStart"/>
      <w:r w:rsidRPr="000E29F7">
        <w:rPr>
          <w:rFonts w:eastAsia="Times New Roman"/>
          <w:b/>
          <w:bCs/>
          <w:sz w:val="27"/>
          <w:szCs w:val="27"/>
          <w:lang w:eastAsia="de-DE"/>
        </w:rPr>
        <w:t>Belart</w:t>
      </w:r>
      <w:proofErr w:type="spellEnd"/>
      <w:r w:rsidRPr="000E29F7">
        <w:rPr>
          <w:rFonts w:eastAsia="Times New Roman"/>
          <w:b/>
          <w:bCs/>
          <w:sz w:val="27"/>
          <w:szCs w:val="27"/>
          <w:lang w:eastAsia="de-DE"/>
        </w:rPr>
        <w:t xml:space="preserve"> tritt zurück.</w:t>
      </w:r>
    </w:p>
    <w:p w14:paraId="446687C3" w14:textId="77777777" w:rsidR="000E29F7" w:rsidRPr="000E29F7" w:rsidRDefault="000E29F7" w:rsidP="000E29F7">
      <w:pPr>
        <w:rPr>
          <w:rFonts w:eastAsia="Times New Roman"/>
          <w:sz w:val="24"/>
          <w:szCs w:val="24"/>
          <w:lang w:eastAsia="de-DE"/>
        </w:rPr>
      </w:pPr>
      <w:r w:rsidRPr="000E29F7">
        <w:rPr>
          <w:rFonts w:eastAsia="Times New Roman"/>
          <w:sz w:val="24"/>
          <w:szCs w:val="24"/>
          <w:lang w:eastAsia="de-DE"/>
        </w:rPr>
        <w:t>Irene Hung-König</w:t>
      </w:r>
    </w:p>
    <w:p w14:paraId="2C731D88" w14:textId="77777777" w:rsidR="000E29F7" w:rsidRPr="000E29F7" w:rsidRDefault="000E29F7" w:rsidP="000E29F7">
      <w:pPr>
        <w:spacing w:before="100" w:beforeAutospacing="1" w:after="100" w:afterAutospacing="1"/>
        <w:rPr>
          <w:rFonts w:eastAsia="Times New Roman"/>
          <w:sz w:val="24"/>
          <w:szCs w:val="24"/>
          <w:lang w:eastAsia="de-DE"/>
        </w:rPr>
      </w:pPr>
      <w:r w:rsidRPr="000E29F7">
        <w:rPr>
          <w:rFonts w:eastAsia="Times New Roman"/>
          <w:sz w:val="24"/>
          <w:szCs w:val="24"/>
          <w:lang w:eastAsia="de-DE"/>
        </w:rPr>
        <w:t xml:space="preserve">Peter </w:t>
      </w:r>
      <w:proofErr w:type="spellStart"/>
      <w:r w:rsidRPr="000E29F7">
        <w:rPr>
          <w:rFonts w:eastAsia="Times New Roman"/>
          <w:sz w:val="24"/>
          <w:szCs w:val="24"/>
          <w:lang w:eastAsia="de-DE"/>
        </w:rPr>
        <w:t>Belart</w:t>
      </w:r>
      <w:proofErr w:type="spellEnd"/>
      <w:r w:rsidRPr="000E29F7">
        <w:rPr>
          <w:rFonts w:eastAsia="Times New Roman"/>
          <w:sz w:val="24"/>
          <w:szCs w:val="24"/>
          <w:lang w:eastAsia="de-DE"/>
        </w:rPr>
        <w:t xml:space="preserve"> übergibt seinen Teil des gemeinsam mit Barbara Iten geführten Co-Präsidiums an Thomas Schäublin. Er fand, sieben Jahre seien genug, hielt Nachfolger Schäublin in seiner Rede fest. «Ich bin gefühlt seit 15 bis 25 Jahren im Verein Tourismus Region Brugg mit dabei. So genau weiss ich das nicht», sagte er an der Generalversammlung im Berufsbildungsheim Neuhof </w:t>
      </w:r>
      <w:proofErr w:type="spellStart"/>
      <w:r w:rsidRPr="000E29F7">
        <w:rPr>
          <w:rFonts w:eastAsia="Times New Roman"/>
          <w:sz w:val="24"/>
          <w:szCs w:val="24"/>
          <w:lang w:eastAsia="de-DE"/>
        </w:rPr>
        <w:t>Birr</w:t>
      </w:r>
      <w:proofErr w:type="spellEnd"/>
      <w:r w:rsidRPr="000E29F7">
        <w:rPr>
          <w:rFonts w:eastAsia="Times New Roman"/>
          <w:sz w:val="24"/>
          <w:szCs w:val="24"/>
          <w:lang w:eastAsia="de-DE"/>
        </w:rPr>
        <w:t>. In dieser Zeit habe er viele Leute kennen gelernt.</w:t>
      </w:r>
    </w:p>
    <w:p w14:paraId="5740AE24" w14:textId="77777777" w:rsidR="000E29F7" w:rsidRPr="000E29F7" w:rsidRDefault="000E29F7" w:rsidP="000E29F7">
      <w:pPr>
        <w:spacing w:before="100" w:beforeAutospacing="1" w:after="100" w:afterAutospacing="1"/>
        <w:rPr>
          <w:rFonts w:eastAsia="Times New Roman"/>
          <w:sz w:val="24"/>
          <w:szCs w:val="24"/>
          <w:lang w:eastAsia="de-DE"/>
        </w:rPr>
      </w:pPr>
      <w:r w:rsidRPr="000E29F7">
        <w:rPr>
          <w:rFonts w:eastAsia="Times New Roman"/>
          <w:sz w:val="24"/>
          <w:szCs w:val="24"/>
          <w:lang w:eastAsia="de-DE"/>
        </w:rPr>
        <w:t xml:space="preserve">Von Peter </w:t>
      </w:r>
      <w:proofErr w:type="spellStart"/>
      <w:r w:rsidRPr="000E29F7">
        <w:rPr>
          <w:rFonts w:eastAsia="Times New Roman"/>
          <w:sz w:val="24"/>
          <w:szCs w:val="24"/>
          <w:lang w:eastAsia="de-DE"/>
        </w:rPr>
        <w:t>Belart</w:t>
      </w:r>
      <w:proofErr w:type="spellEnd"/>
      <w:r w:rsidRPr="000E29F7">
        <w:rPr>
          <w:rFonts w:eastAsia="Times New Roman"/>
          <w:sz w:val="24"/>
          <w:szCs w:val="24"/>
          <w:lang w:eastAsia="de-DE"/>
        </w:rPr>
        <w:t xml:space="preserve"> (71) habe er gelernt, wie man eine Vorstandssitzung speditiv durchgehen könne. Schäublin verwies auf das grosse Wissen seines Vorgängers </w:t>
      </w:r>
      <w:r w:rsidRPr="000E29F7">
        <w:rPr>
          <w:rFonts w:eastAsia="Times New Roman"/>
          <w:sz w:val="24"/>
          <w:szCs w:val="24"/>
          <w:lang w:eastAsia="de-DE"/>
        </w:rPr>
        <w:lastRenderedPageBreak/>
        <w:t xml:space="preserve">rund um die Region Brugg, erwähnte auch die von </w:t>
      </w:r>
      <w:proofErr w:type="spellStart"/>
      <w:r w:rsidRPr="000E29F7">
        <w:rPr>
          <w:rFonts w:eastAsia="Times New Roman"/>
          <w:sz w:val="24"/>
          <w:szCs w:val="24"/>
          <w:lang w:eastAsia="de-DE"/>
        </w:rPr>
        <w:t>Belart</w:t>
      </w:r>
      <w:proofErr w:type="spellEnd"/>
      <w:r w:rsidRPr="000E29F7">
        <w:rPr>
          <w:rFonts w:eastAsia="Times New Roman"/>
          <w:sz w:val="24"/>
          <w:szCs w:val="24"/>
          <w:lang w:eastAsia="de-DE"/>
        </w:rPr>
        <w:t xml:space="preserve"> initiierte interaktive Karte über die 100 Picknickplätze.</w:t>
      </w:r>
    </w:p>
    <w:p w14:paraId="67657CB5" w14:textId="77777777" w:rsidR="000E29F7" w:rsidRPr="000E29F7" w:rsidRDefault="000E29F7" w:rsidP="000E29F7">
      <w:pPr>
        <w:spacing w:before="100" w:beforeAutospacing="1" w:after="100" w:afterAutospacing="1"/>
        <w:rPr>
          <w:rFonts w:eastAsia="Times New Roman"/>
          <w:sz w:val="24"/>
          <w:szCs w:val="24"/>
          <w:lang w:eastAsia="de-DE"/>
        </w:rPr>
      </w:pPr>
      <w:r w:rsidRPr="000E29F7">
        <w:rPr>
          <w:rFonts w:eastAsia="Times New Roman"/>
          <w:sz w:val="24"/>
          <w:szCs w:val="24"/>
          <w:lang w:eastAsia="de-DE"/>
        </w:rPr>
        <w:t xml:space="preserve">Barbara Iten überreichte passend dazu eine Grillzange mit Cervelats. Die beliebten Abendspaziergänge – der nächste findet am 22. Februar in </w:t>
      </w:r>
      <w:proofErr w:type="spellStart"/>
      <w:r w:rsidRPr="000E29F7">
        <w:rPr>
          <w:rFonts w:eastAsia="Times New Roman"/>
          <w:sz w:val="24"/>
          <w:szCs w:val="24"/>
          <w:lang w:eastAsia="de-DE"/>
        </w:rPr>
        <w:t>Schinznach</w:t>
      </w:r>
      <w:proofErr w:type="spellEnd"/>
      <w:r w:rsidRPr="000E29F7">
        <w:rPr>
          <w:rFonts w:eastAsia="Times New Roman"/>
          <w:sz w:val="24"/>
          <w:szCs w:val="24"/>
          <w:lang w:eastAsia="de-DE"/>
        </w:rPr>
        <w:t xml:space="preserve">-Dorf statt – führt der erste «Brugger des Jahres» weiterhin durch. </w:t>
      </w:r>
    </w:p>
    <w:p w14:paraId="3B6E1F98" w14:textId="77777777" w:rsidR="000E29F7" w:rsidRPr="000E29F7" w:rsidRDefault="000E29F7" w:rsidP="000E29F7">
      <w:pPr>
        <w:spacing w:before="100" w:beforeAutospacing="1" w:after="100" w:afterAutospacing="1"/>
        <w:outlineLvl w:val="2"/>
        <w:rPr>
          <w:rFonts w:eastAsia="Times New Roman"/>
          <w:b/>
          <w:bCs/>
          <w:sz w:val="27"/>
          <w:szCs w:val="27"/>
          <w:lang w:eastAsia="de-DE"/>
        </w:rPr>
      </w:pPr>
      <w:r w:rsidRPr="000E29F7">
        <w:rPr>
          <w:rFonts w:eastAsia="Times New Roman"/>
          <w:b/>
          <w:bCs/>
          <w:sz w:val="27"/>
          <w:szCs w:val="27"/>
          <w:lang w:eastAsia="de-DE"/>
        </w:rPr>
        <w:t xml:space="preserve">Die </w:t>
      </w:r>
      <w:proofErr w:type="spellStart"/>
      <w:r w:rsidRPr="000E29F7">
        <w:rPr>
          <w:rFonts w:eastAsia="Times New Roman"/>
          <w:b/>
          <w:bCs/>
          <w:sz w:val="27"/>
          <w:szCs w:val="27"/>
          <w:lang w:eastAsia="de-DE"/>
        </w:rPr>
        <w:t>Aarebeiz</w:t>
      </w:r>
      <w:proofErr w:type="spellEnd"/>
      <w:r w:rsidRPr="000E29F7">
        <w:rPr>
          <w:rFonts w:eastAsia="Times New Roman"/>
          <w:b/>
          <w:bCs/>
          <w:sz w:val="27"/>
          <w:szCs w:val="27"/>
          <w:lang w:eastAsia="de-DE"/>
        </w:rPr>
        <w:t xml:space="preserve"> «Uferlos» öffnet für zwei Monate</w:t>
      </w:r>
    </w:p>
    <w:p w14:paraId="0ABEDD05" w14:textId="77777777" w:rsidR="000E29F7" w:rsidRPr="000E29F7" w:rsidRDefault="000E29F7" w:rsidP="000E29F7">
      <w:pPr>
        <w:spacing w:before="100" w:beforeAutospacing="1" w:after="100" w:afterAutospacing="1"/>
        <w:rPr>
          <w:rFonts w:eastAsia="Times New Roman"/>
          <w:sz w:val="24"/>
          <w:szCs w:val="24"/>
          <w:lang w:eastAsia="de-DE"/>
        </w:rPr>
      </w:pPr>
      <w:r w:rsidRPr="000E29F7">
        <w:rPr>
          <w:rFonts w:eastAsia="Times New Roman"/>
          <w:sz w:val="24"/>
          <w:szCs w:val="24"/>
          <w:lang w:eastAsia="de-DE"/>
        </w:rPr>
        <w:t xml:space="preserve">Vorstandsmitglied Monika </w:t>
      </w:r>
      <w:proofErr w:type="spellStart"/>
      <w:r w:rsidRPr="000E29F7">
        <w:rPr>
          <w:rFonts w:eastAsia="Times New Roman"/>
          <w:sz w:val="24"/>
          <w:szCs w:val="24"/>
          <w:lang w:eastAsia="de-DE"/>
        </w:rPr>
        <w:t>Bingisser</w:t>
      </w:r>
      <w:proofErr w:type="spellEnd"/>
      <w:r w:rsidRPr="000E29F7">
        <w:rPr>
          <w:rFonts w:eastAsia="Times New Roman"/>
          <w:sz w:val="24"/>
          <w:szCs w:val="24"/>
          <w:lang w:eastAsia="de-DE"/>
        </w:rPr>
        <w:t xml:space="preserve"> informierte die rund 24 anwesenden Mitglieder über die im vergangenen Jahr mit grossem Erfolg betriebene </w:t>
      </w:r>
      <w:proofErr w:type="spellStart"/>
      <w:r w:rsidRPr="000E29F7">
        <w:rPr>
          <w:rFonts w:eastAsia="Times New Roman"/>
          <w:sz w:val="24"/>
          <w:szCs w:val="24"/>
          <w:lang w:eastAsia="de-DE"/>
        </w:rPr>
        <w:t>Aarebeiz</w:t>
      </w:r>
      <w:proofErr w:type="spellEnd"/>
      <w:r w:rsidRPr="000E29F7">
        <w:rPr>
          <w:rFonts w:eastAsia="Times New Roman"/>
          <w:sz w:val="24"/>
          <w:szCs w:val="24"/>
          <w:lang w:eastAsia="de-DE"/>
        </w:rPr>
        <w:t xml:space="preserve"> «Uferlos». Wegen einer Einsprache immer noch hängig sei das im letzten Juni eingereichte Baugesuch für eine Betriebszeit von Juni bis Ende September. «So führen die </w:t>
      </w:r>
      <w:proofErr w:type="spellStart"/>
      <w:r w:rsidRPr="000E29F7">
        <w:rPr>
          <w:rFonts w:eastAsia="Times New Roman"/>
          <w:sz w:val="24"/>
          <w:szCs w:val="24"/>
          <w:lang w:eastAsia="de-DE"/>
        </w:rPr>
        <w:t>Cassano</w:t>
      </w:r>
      <w:proofErr w:type="spellEnd"/>
      <w:r w:rsidRPr="000E29F7">
        <w:rPr>
          <w:rFonts w:eastAsia="Times New Roman"/>
          <w:sz w:val="24"/>
          <w:szCs w:val="24"/>
          <w:lang w:eastAsia="de-DE"/>
        </w:rPr>
        <w:t xml:space="preserve">-Brüder die </w:t>
      </w:r>
      <w:proofErr w:type="spellStart"/>
      <w:r w:rsidRPr="000E29F7">
        <w:rPr>
          <w:rFonts w:eastAsia="Times New Roman"/>
          <w:sz w:val="24"/>
          <w:szCs w:val="24"/>
          <w:lang w:eastAsia="de-DE"/>
        </w:rPr>
        <w:t>Aarebeiz</w:t>
      </w:r>
      <w:proofErr w:type="spellEnd"/>
      <w:r w:rsidRPr="000E29F7">
        <w:rPr>
          <w:rFonts w:eastAsia="Times New Roman"/>
          <w:sz w:val="24"/>
          <w:szCs w:val="24"/>
          <w:lang w:eastAsia="de-DE"/>
        </w:rPr>
        <w:t xml:space="preserve"> erneut in den Monaten Juli und August.»</w:t>
      </w:r>
    </w:p>
    <w:p w14:paraId="5731B147" w14:textId="77777777" w:rsidR="000E29F7" w:rsidRPr="000E29F7" w:rsidRDefault="000E29F7" w:rsidP="000E29F7">
      <w:pPr>
        <w:spacing w:before="100" w:beforeAutospacing="1" w:after="100" w:afterAutospacing="1"/>
        <w:rPr>
          <w:rFonts w:eastAsia="Times New Roman"/>
          <w:sz w:val="24"/>
          <w:szCs w:val="24"/>
          <w:lang w:eastAsia="de-DE"/>
        </w:rPr>
      </w:pPr>
      <w:r w:rsidRPr="000E29F7">
        <w:rPr>
          <w:rFonts w:eastAsia="Times New Roman"/>
          <w:sz w:val="24"/>
          <w:szCs w:val="24"/>
          <w:lang w:eastAsia="de-DE"/>
        </w:rPr>
        <w:t>Der Tourismus-</w:t>
      </w:r>
      <w:proofErr w:type="spellStart"/>
      <w:r w:rsidRPr="000E29F7">
        <w:rPr>
          <w:rFonts w:eastAsia="Times New Roman"/>
          <w:sz w:val="24"/>
          <w:szCs w:val="24"/>
          <w:lang w:eastAsia="de-DE"/>
        </w:rPr>
        <w:t>Apéro</w:t>
      </w:r>
      <w:proofErr w:type="spellEnd"/>
      <w:r w:rsidRPr="000E29F7">
        <w:rPr>
          <w:rFonts w:eastAsia="Times New Roman"/>
          <w:sz w:val="24"/>
          <w:szCs w:val="24"/>
          <w:lang w:eastAsia="de-DE"/>
        </w:rPr>
        <w:t xml:space="preserve"> am Mittwoch, 30. März, bietet die Gelegenheit zum Austausch, aber auch um Firmen und Organisationen kennen zu lernen. Erstmals wird der Anlass in der Halle der </w:t>
      </w:r>
      <w:proofErr w:type="spellStart"/>
      <w:r w:rsidRPr="000E29F7">
        <w:rPr>
          <w:rFonts w:eastAsia="Times New Roman"/>
          <w:sz w:val="24"/>
          <w:szCs w:val="24"/>
          <w:lang w:eastAsia="de-DE"/>
        </w:rPr>
        <w:t>Voegtlin</w:t>
      </w:r>
      <w:proofErr w:type="spellEnd"/>
      <w:r w:rsidRPr="000E29F7">
        <w:rPr>
          <w:rFonts w:eastAsia="Times New Roman"/>
          <w:sz w:val="24"/>
          <w:szCs w:val="24"/>
          <w:lang w:eastAsia="de-DE"/>
        </w:rPr>
        <w:t xml:space="preserve">-Meyer AG durchgeführt. Erneut auf dem Jahresprogramm ist der Anlass «Brugg wird zum Bauernhof», </w:t>
      </w:r>
      <w:proofErr w:type="gramStart"/>
      <w:r w:rsidRPr="000E29F7">
        <w:rPr>
          <w:rFonts w:eastAsia="Times New Roman"/>
          <w:sz w:val="24"/>
          <w:szCs w:val="24"/>
          <w:lang w:eastAsia="de-DE"/>
        </w:rPr>
        <w:t>der letztes Jahr</w:t>
      </w:r>
      <w:proofErr w:type="gramEnd"/>
      <w:r w:rsidRPr="000E29F7">
        <w:rPr>
          <w:rFonts w:eastAsia="Times New Roman"/>
          <w:sz w:val="24"/>
          <w:szCs w:val="24"/>
          <w:lang w:eastAsia="de-DE"/>
        </w:rPr>
        <w:t xml:space="preserve"> </w:t>
      </w:r>
      <w:proofErr w:type="spellStart"/>
      <w:r w:rsidRPr="000E29F7">
        <w:rPr>
          <w:rFonts w:eastAsia="Times New Roman"/>
          <w:sz w:val="24"/>
          <w:szCs w:val="24"/>
          <w:lang w:eastAsia="de-DE"/>
        </w:rPr>
        <w:t>coronabedingt</w:t>
      </w:r>
      <w:proofErr w:type="spellEnd"/>
      <w:r w:rsidRPr="000E29F7">
        <w:rPr>
          <w:rFonts w:eastAsia="Times New Roman"/>
          <w:sz w:val="24"/>
          <w:szCs w:val="24"/>
          <w:lang w:eastAsia="de-DE"/>
        </w:rPr>
        <w:t xml:space="preserve"> abgesagt werden musste.</w:t>
      </w:r>
    </w:p>
    <w:p w14:paraId="286ACDEE" w14:textId="77777777" w:rsidR="000E29F7" w:rsidRPr="000E29F7" w:rsidRDefault="000E29F7" w:rsidP="000E29F7">
      <w:pPr>
        <w:spacing w:before="100" w:beforeAutospacing="1" w:after="100" w:afterAutospacing="1"/>
        <w:outlineLvl w:val="2"/>
        <w:rPr>
          <w:rFonts w:eastAsia="Times New Roman"/>
          <w:b/>
          <w:bCs/>
          <w:sz w:val="27"/>
          <w:szCs w:val="27"/>
          <w:lang w:eastAsia="de-DE"/>
        </w:rPr>
      </w:pPr>
      <w:r w:rsidRPr="000E29F7">
        <w:rPr>
          <w:rFonts w:eastAsia="Times New Roman"/>
          <w:b/>
          <w:bCs/>
          <w:sz w:val="27"/>
          <w:szCs w:val="27"/>
          <w:lang w:eastAsia="de-DE"/>
        </w:rPr>
        <w:t>Lichterweg zum Hexenplatz und Treibhäuschen</w:t>
      </w:r>
    </w:p>
    <w:p w14:paraId="246AF4D6" w14:textId="77777777" w:rsidR="000E29F7" w:rsidRPr="000E29F7" w:rsidRDefault="000E29F7" w:rsidP="000E29F7">
      <w:pPr>
        <w:spacing w:before="100" w:beforeAutospacing="1" w:after="100" w:afterAutospacing="1"/>
        <w:rPr>
          <w:rFonts w:eastAsia="Times New Roman"/>
          <w:sz w:val="24"/>
          <w:szCs w:val="24"/>
          <w:lang w:eastAsia="de-DE"/>
        </w:rPr>
      </w:pPr>
      <w:r w:rsidRPr="000E29F7">
        <w:rPr>
          <w:rFonts w:eastAsia="Times New Roman"/>
          <w:sz w:val="24"/>
          <w:szCs w:val="24"/>
          <w:lang w:eastAsia="de-DE"/>
        </w:rPr>
        <w:t xml:space="preserve">Dem innovativen Vorstand schwebt für die nächste Weihnachtszeit ein Lichterweg von der Schützenmatt zum Hexenplatz und dann in Richtung Forsthaus vor. Diese Lichterkette würde während der Zeit, in welcher die Weihnachtsbeleuchtung für eine schöne Stimmung sorgt, in Betrieb sein. Man habe bei den IBB angefragt und die seien begeistert, erklärte Co-Präsidentin Barbara Iten. </w:t>
      </w:r>
    </w:p>
    <w:p w14:paraId="363F7342" w14:textId="72872AF9" w:rsidR="000E29F7" w:rsidRPr="000E29F7" w:rsidRDefault="000E29F7" w:rsidP="000E29F7">
      <w:pPr>
        <w:rPr>
          <w:rFonts w:eastAsia="Times New Roman"/>
          <w:sz w:val="24"/>
          <w:szCs w:val="24"/>
          <w:lang w:eastAsia="de-DE"/>
        </w:rPr>
      </w:pPr>
      <w:r w:rsidRPr="000E29F7">
        <w:rPr>
          <w:rFonts w:eastAsia="Times New Roman"/>
          <w:sz w:val="24"/>
          <w:szCs w:val="24"/>
          <w:lang w:eastAsia="de-DE"/>
        </w:rPr>
        <w:fldChar w:fldCharType="begin"/>
      </w:r>
      <w:r w:rsidRPr="000E29F7">
        <w:rPr>
          <w:rFonts w:eastAsia="Times New Roman"/>
          <w:sz w:val="24"/>
          <w:szCs w:val="24"/>
          <w:lang w:eastAsia="de-DE"/>
        </w:rPr>
        <w:instrText xml:space="preserve"> INCLUDEPICTURE "https://img.chmedia.ch/2022/01/26/a2a56b17-d806-4224-ac4d-27b8414e6691.jpeg?width=654&amp;height=433&amp;fit=bounds&amp;quality=75&amp;auto=webp&amp;crop=4691,3107,x0,y0" \* MERGEFORMATINET </w:instrText>
      </w:r>
      <w:r w:rsidRPr="000E29F7">
        <w:rPr>
          <w:rFonts w:eastAsia="Times New Roman"/>
          <w:sz w:val="24"/>
          <w:szCs w:val="24"/>
          <w:lang w:eastAsia="de-DE"/>
        </w:rPr>
        <w:fldChar w:fldCharType="separate"/>
      </w:r>
      <w:r w:rsidRPr="000E29F7">
        <w:rPr>
          <w:rFonts w:eastAsia="Times New Roman"/>
          <w:noProof/>
          <w:sz w:val="24"/>
          <w:szCs w:val="24"/>
          <w:lang w:eastAsia="de-DE"/>
        </w:rPr>
        <w:drawing>
          <wp:inline distT="0" distB="0" distL="0" distR="0" wp14:anchorId="1B0B1FDB" wp14:editId="683C75FC">
            <wp:extent cx="5760720" cy="3815715"/>
            <wp:effectExtent l="0" t="0" r="5080" b="0"/>
            <wp:docPr id="1" name="Grafik 1" descr="Peter Belart erhält von Co-Präsidentin Barbara Iten eine Grillzange mit Cervel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ter Belart erhält von Co-Präsidentin Barbara Iten eine Grillzange mit Cervelat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3815715"/>
                    </a:xfrm>
                    <a:prstGeom prst="rect">
                      <a:avLst/>
                    </a:prstGeom>
                    <a:noFill/>
                    <a:ln>
                      <a:noFill/>
                    </a:ln>
                  </pic:spPr>
                </pic:pic>
              </a:graphicData>
            </a:graphic>
          </wp:inline>
        </w:drawing>
      </w:r>
      <w:r w:rsidRPr="000E29F7">
        <w:rPr>
          <w:rFonts w:eastAsia="Times New Roman"/>
          <w:sz w:val="24"/>
          <w:szCs w:val="24"/>
          <w:lang w:eastAsia="de-DE"/>
        </w:rPr>
        <w:fldChar w:fldCharType="end"/>
      </w:r>
    </w:p>
    <w:p w14:paraId="13F60B13" w14:textId="3C70FEC7" w:rsidR="000E29F7" w:rsidRPr="000E29F7" w:rsidRDefault="000E29F7" w:rsidP="000E29F7">
      <w:pPr>
        <w:rPr>
          <w:rFonts w:eastAsia="Times New Roman"/>
          <w:sz w:val="24"/>
          <w:szCs w:val="24"/>
          <w:lang w:eastAsia="de-DE"/>
        </w:rPr>
      </w:pPr>
      <w:r w:rsidRPr="000E29F7">
        <w:rPr>
          <w:rFonts w:eastAsia="Times New Roman"/>
          <w:sz w:val="24"/>
          <w:szCs w:val="24"/>
          <w:lang w:eastAsia="de-DE"/>
        </w:rPr>
        <w:lastRenderedPageBreak/>
        <w:t xml:space="preserve">Foto: </w:t>
      </w:r>
      <w:r w:rsidRPr="000E29F7">
        <w:rPr>
          <w:rFonts w:eastAsia="Times New Roman"/>
          <w:sz w:val="24"/>
          <w:szCs w:val="24"/>
          <w:lang w:eastAsia="de-DE"/>
        </w:rPr>
        <w:t>Irene Hung-König</w:t>
      </w:r>
    </w:p>
    <w:p w14:paraId="3B3589B0" w14:textId="77777777" w:rsidR="000E29F7" w:rsidRPr="000E29F7" w:rsidRDefault="000E29F7" w:rsidP="000E29F7">
      <w:pPr>
        <w:spacing w:before="100" w:beforeAutospacing="1" w:after="100" w:afterAutospacing="1"/>
        <w:outlineLvl w:val="2"/>
        <w:rPr>
          <w:rFonts w:eastAsia="Times New Roman"/>
          <w:b/>
          <w:bCs/>
          <w:sz w:val="27"/>
          <w:szCs w:val="27"/>
          <w:lang w:eastAsia="de-DE"/>
        </w:rPr>
      </w:pPr>
      <w:r w:rsidRPr="000E29F7">
        <w:rPr>
          <w:rFonts w:eastAsia="Times New Roman"/>
          <w:b/>
          <w:bCs/>
          <w:sz w:val="27"/>
          <w:szCs w:val="27"/>
          <w:lang w:eastAsia="de-DE"/>
        </w:rPr>
        <w:t xml:space="preserve">Peter </w:t>
      </w:r>
      <w:proofErr w:type="spellStart"/>
      <w:r w:rsidRPr="000E29F7">
        <w:rPr>
          <w:rFonts w:eastAsia="Times New Roman"/>
          <w:b/>
          <w:bCs/>
          <w:sz w:val="27"/>
          <w:szCs w:val="27"/>
          <w:lang w:eastAsia="de-DE"/>
        </w:rPr>
        <w:t>Belart</w:t>
      </w:r>
      <w:proofErr w:type="spellEnd"/>
      <w:r w:rsidRPr="000E29F7">
        <w:rPr>
          <w:rFonts w:eastAsia="Times New Roman"/>
          <w:b/>
          <w:bCs/>
          <w:sz w:val="27"/>
          <w:szCs w:val="27"/>
          <w:lang w:eastAsia="de-DE"/>
        </w:rPr>
        <w:t xml:space="preserve"> erhält von Co-Präsidentin Barbara Iten eine Grillzange mit Cervelats.</w:t>
      </w:r>
    </w:p>
    <w:p w14:paraId="02B804DE" w14:textId="77777777" w:rsidR="000E29F7" w:rsidRPr="000E29F7" w:rsidRDefault="000E29F7" w:rsidP="000E29F7">
      <w:pPr>
        <w:spacing w:before="100" w:beforeAutospacing="1" w:after="100" w:afterAutospacing="1"/>
        <w:rPr>
          <w:rFonts w:eastAsia="Times New Roman"/>
          <w:sz w:val="24"/>
          <w:szCs w:val="24"/>
          <w:lang w:eastAsia="de-DE"/>
        </w:rPr>
      </w:pPr>
      <w:r w:rsidRPr="000E29F7">
        <w:rPr>
          <w:rFonts w:eastAsia="Times New Roman"/>
          <w:sz w:val="24"/>
          <w:szCs w:val="24"/>
          <w:lang w:eastAsia="de-DE"/>
        </w:rPr>
        <w:t xml:space="preserve">Ebenfalls für die Winterzeit sind die 24 Treibhäuschen gedacht, welche durch Kunstschaffende, Schülerinnen und Schüler, aber auch Wirte bespielt werden könnten. Gemäss Monika </w:t>
      </w:r>
      <w:proofErr w:type="spellStart"/>
      <w:r w:rsidRPr="000E29F7">
        <w:rPr>
          <w:rFonts w:eastAsia="Times New Roman"/>
          <w:sz w:val="24"/>
          <w:szCs w:val="24"/>
          <w:lang w:eastAsia="de-DE"/>
        </w:rPr>
        <w:t>Bingisser</w:t>
      </w:r>
      <w:proofErr w:type="spellEnd"/>
      <w:r w:rsidRPr="000E29F7">
        <w:rPr>
          <w:rFonts w:eastAsia="Times New Roman"/>
          <w:sz w:val="24"/>
          <w:szCs w:val="24"/>
          <w:lang w:eastAsia="de-DE"/>
        </w:rPr>
        <w:t xml:space="preserve"> sei diese Idee aufgrund der </w:t>
      </w:r>
      <w:proofErr w:type="spellStart"/>
      <w:r w:rsidRPr="000E29F7">
        <w:rPr>
          <w:rFonts w:eastAsia="Times New Roman"/>
          <w:sz w:val="24"/>
          <w:szCs w:val="24"/>
          <w:lang w:eastAsia="de-DE"/>
        </w:rPr>
        <w:t>Coronapandemie</w:t>
      </w:r>
      <w:proofErr w:type="spellEnd"/>
      <w:r w:rsidRPr="000E29F7">
        <w:rPr>
          <w:rFonts w:eastAsia="Times New Roman"/>
          <w:sz w:val="24"/>
          <w:szCs w:val="24"/>
          <w:lang w:eastAsia="de-DE"/>
        </w:rPr>
        <w:t xml:space="preserve"> entstanden, um einerseits die Wirte zu unterstützen, aber auch um die Altstadt mehr ins städtische Geschehen einzubinden.</w:t>
      </w:r>
    </w:p>
    <w:p w14:paraId="689F78DC" w14:textId="77777777" w:rsidR="000E29F7" w:rsidRPr="000E29F7" w:rsidRDefault="000E29F7" w:rsidP="000E29F7">
      <w:pPr>
        <w:spacing w:before="100" w:beforeAutospacing="1" w:after="100" w:afterAutospacing="1"/>
        <w:rPr>
          <w:rFonts w:eastAsia="Times New Roman"/>
          <w:sz w:val="24"/>
          <w:szCs w:val="24"/>
          <w:lang w:eastAsia="de-DE"/>
        </w:rPr>
      </w:pPr>
      <w:r w:rsidRPr="000E29F7">
        <w:rPr>
          <w:rFonts w:eastAsia="Times New Roman"/>
          <w:sz w:val="24"/>
          <w:szCs w:val="24"/>
          <w:lang w:eastAsia="de-DE"/>
        </w:rPr>
        <w:t xml:space="preserve">An der Generalversammlung wurden ebenfalls die Mitgliederbeiträge angepasst: So zahlt eine Person 50 Franken, ein Paar neu 80 statt wie bisher 100 Franken. Die von Sepp </w:t>
      </w:r>
      <w:proofErr w:type="spellStart"/>
      <w:r w:rsidRPr="000E29F7">
        <w:rPr>
          <w:rFonts w:eastAsia="Times New Roman"/>
          <w:sz w:val="24"/>
          <w:szCs w:val="24"/>
          <w:lang w:eastAsia="de-DE"/>
        </w:rPr>
        <w:t>Riechsteiner</w:t>
      </w:r>
      <w:proofErr w:type="spellEnd"/>
      <w:r w:rsidRPr="000E29F7">
        <w:rPr>
          <w:rFonts w:eastAsia="Times New Roman"/>
          <w:sz w:val="24"/>
          <w:szCs w:val="24"/>
          <w:lang w:eastAsia="de-DE"/>
        </w:rPr>
        <w:t xml:space="preserve"> vorgetragene Jahresrechnung 2021 schliesst mit einem Gewinn von 3648 Franken ab. Das Vereinsvermögen beläuft sich auf 22 296 Franken. Speditiv war auch die letzte Sitzung mit Peter </w:t>
      </w:r>
      <w:proofErr w:type="spellStart"/>
      <w:r w:rsidRPr="000E29F7">
        <w:rPr>
          <w:rFonts w:eastAsia="Times New Roman"/>
          <w:sz w:val="24"/>
          <w:szCs w:val="24"/>
          <w:lang w:eastAsia="de-DE"/>
        </w:rPr>
        <w:t>Belart</w:t>
      </w:r>
      <w:proofErr w:type="spellEnd"/>
      <w:r w:rsidRPr="000E29F7">
        <w:rPr>
          <w:rFonts w:eastAsia="Times New Roman"/>
          <w:sz w:val="24"/>
          <w:szCs w:val="24"/>
          <w:lang w:eastAsia="de-DE"/>
        </w:rPr>
        <w:t xml:space="preserve"> als Co-Präsident. Den Abschluss genossen die Mitglieder bei </w:t>
      </w:r>
      <w:proofErr w:type="spellStart"/>
      <w:r w:rsidRPr="000E29F7">
        <w:rPr>
          <w:rFonts w:eastAsia="Times New Roman"/>
          <w:sz w:val="24"/>
          <w:szCs w:val="24"/>
          <w:lang w:eastAsia="de-DE"/>
        </w:rPr>
        <w:t>Chäs-</w:t>
      </w:r>
      <w:r w:rsidRPr="000E29F7">
        <w:rPr>
          <w:rFonts w:eastAsia="Times New Roman"/>
          <w:sz w:val="24"/>
          <w:szCs w:val="24"/>
          <w:lang w:eastAsia="de-DE"/>
        </w:rPr>
        <w:softHyphen/>
        <w:t>Chüechli</w:t>
      </w:r>
      <w:proofErr w:type="spellEnd"/>
      <w:r w:rsidRPr="000E29F7">
        <w:rPr>
          <w:rFonts w:eastAsia="Times New Roman"/>
          <w:sz w:val="24"/>
          <w:szCs w:val="24"/>
          <w:lang w:eastAsia="de-DE"/>
        </w:rPr>
        <w:t xml:space="preserve"> und schmackhafter Weisswein-Suppe im Gewächshaus des Berufsbildungsheims Neuhof.</w:t>
      </w:r>
    </w:p>
    <w:p w14:paraId="1F37B0DE" w14:textId="7E82D883" w:rsidR="00A65E93" w:rsidRPr="000E29F7" w:rsidRDefault="00A65E93" w:rsidP="000E29F7"/>
    <w:sectPr w:rsidR="00A65E93" w:rsidRPr="000E29F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9F7"/>
    <w:rsid w:val="000E29F7"/>
    <w:rsid w:val="00A65E9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10699B7"/>
  <w15:chartTrackingRefBased/>
  <w15:docId w15:val="{5D28B186-5F81-A543-83F8-4C7B3646A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link w:val="berschrift2Zchn"/>
    <w:uiPriority w:val="9"/>
    <w:qFormat/>
    <w:rsid w:val="000E29F7"/>
    <w:pPr>
      <w:spacing w:before="100" w:beforeAutospacing="1" w:after="100" w:afterAutospacing="1"/>
      <w:outlineLvl w:val="1"/>
    </w:pPr>
    <w:rPr>
      <w:rFonts w:ascii="Times New Roman" w:eastAsia="Times New Roman" w:hAnsi="Times New Roman" w:cs="Times New Roman"/>
      <w:b/>
      <w:bCs/>
      <w:sz w:val="36"/>
      <w:szCs w:val="36"/>
      <w:lang w:eastAsia="de-DE"/>
    </w:rPr>
  </w:style>
  <w:style w:type="paragraph" w:styleId="berschrift3">
    <w:name w:val="heading 3"/>
    <w:basedOn w:val="Standard"/>
    <w:link w:val="berschrift3Zchn"/>
    <w:uiPriority w:val="9"/>
    <w:qFormat/>
    <w:rsid w:val="000E29F7"/>
    <w:pPr>
      <w:spacing w:before="100" w:beforeAutospacing="1" w:after="100" w:afterAutospacing="1"/>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0E29F7"/>
    <w:rPr>
      <w:rFonts w:ascii="Times New Roman" w:eastAsia="Times New Roman" w:hAnsi="Times New Roman" w:cs="Times New Roman"/>
      <w:b/>
      <w:bCs/>
      <w:sz w:val="36"/>
      <w:szCs w:val="36"/>
      <w:lang w:eastAsia="de-DE"/>
    </w:rPr>
  </w:style>
  <w:style w:type="character" w:customStyle="1" w:styleId="berschrift3Zchn">
    <w:name w:val="Überschrift 3 Zchn"/>
    <w:basedOn w:val="Absatz-Standardschriftart"/>
    <w:link w:val="berschrift3"/>
    <w:uiPriority w:val="9"/>
    <w:rsid w:val="000E29F7"/>
    <w:rPr>
      <w:rFonts w:ascii="Times New Roman" w:eastAsia="Times New Roman" w:hAnsi="Times New Roman" w:cs="Times New Roman"/>
      <w:b/>
      <w:bCs/>
      <w:sz w:val="27"/>
      <w:szCs w:val="27"/>
      <w:lang w:eastAsia="de-DE"/>
    </w:rPr>
  </w:style>
  <w:style w:type="paragraph" w:customStyle="1" w:styleId="headlinelead">
    <w:name w:val="headline__lead"/>
    <w:basedOn w:val="Standard"/>
    <w:rsid w:val="000E29F7"/>
    <w:pPr>
      <w:spacing w:before="100" w:beforeAutospacing="1" w:after="100" w:afterAutospacing="1"/>
    </w:pPr>
    <w:rPr>
      <w:rFonts w:ascii="Times New Roman" w:eastAsia="Times New Roman" w:hAnsi="Times New Roman" w:cs="Times New Roman"/>
      <w:sz w:val="24"/>
      <w:szCs w:val="24"/>
      <w:lang w:eastAsia="de-DE"/>
    </w:rPr>
  </w:style>
  <w:style w:type="character" w:customStyle="1" w:styleId="metainfoitem">
    <w:name w:val="metainfo__item"/>
    <w:basedOn w:val="Absatz-Standardschriftart"/>
    <w:rsid w:val="000E29F7"/>
  </w:style>
  <w:style w:type="character" w:customStyle="1" w:styleId="actionbarlabel">
    <w:name w:val="actionbar__label"/>
    <w:basedOn w:val="Absatz-Standardschriftart"/>
    <w:rsid w:val="000E29F7"/>
  </w:style>
  <w:style w:type="character" w:customStyle="1" w:styleId="image-descriptionauthor-single">
    <w:name w:val="image-description__author-single"/>
    <w:basedOn w:val="Absatz-Standardschriftart"/>
    <w:rsid w:val="000E29F7"/>
  </w:style>
  <w:style w:type="paragraph" w:customStyle="1" w:styleId="articlecomponent">
    <w:name w:val="articlecomponent"/>
    <w:basedOn w:val="Standard"/>
    <w:rsid w:val="000E29F7"/>
    <w:pPr>
      <w:spacing w:before="100" w:beforeAutospacing="1" w:after="100" w:afterAutospacing="1"/>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3560450">
      <w:bodyDiv w:val="1"/>
      <w:marLeft w:val="0"/>
      <w:marRight w:val="0"/>
      <w:marTop w:val="0"/>
      <w:marBottom w:val="0"/>
      <w:divBdr>
        <w:top w:val="none" w:sz="0" w:space="0" w:color="auto"/>
        <w:left w:val="none" w:sz="0" w:space="0" w:color="auto"/>
        <w:bottom w:val="none" w:sz="0" w:space="0" w:color="auto"/>
        <w:right w:val="none" w:sz="0" w:space="0" w:color="auto"/>
      </w:divBdr>
      <w:divsChild>
        <w:div w:id="707412460">
          <w:marLeft w:val="0"/>
          <w:marRight w:val="0"/>
          <w:marTop w:val="0"/>
          <w:marBottom w:val="0"/>
          <w:divBdr>
            <w:top w:val="none" w:sz="0" w:space="0" w:color="auto"/>
            <w:left w:val="none" w:sz="0" w:space="0" w:color="auto"/>
            <w:bottom w:val="none" w:sz="0" w:space="0" w:color="auto"/>
            <w:right w:val="none" w:sz="0" w:space="0" w:color="auto"/>
          </w:divBdr>
          <w:divsChild>
            <w:div w:id="1544753244">
              <w:marLeft w:val="0"/>
              <w:marRight w:val="0"/>
              <w:marTop w:val="0"/>
              <w:marBottom w:val="0"/>
              <w:divBdr>
                <w:top w:val="none" w:sz="0" w:space="0" w:color="auto"/>
                <w:left w:val="none" w:sz="0" w:space="0" w:color="auto"/>
                <w:bottom w:val="none" w:sz="0" w:space="0" w:color="auto"/>
                <w:right w:val="none" w:sz="0" w:space="0" w:color="auto"/>
              </w:divBdr>
              <w:divsChild>
                <w:div w:id="123797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592982">
          <w:marLeft w:val="0"/>
          <w:marRight w:val="0"/>
          <w:marTop w:val="0"/>
          <w:marBottom w:val="0"/>
          <w:divBdr>
            <w:top w:val="none" w:sz="0" w:space="0" w:color="auto"/>
            <w:left w:val="none" w:sz="0" w:space="0" w:color="auto"/>
            <w:bottom w:val="none" w:sz="0" w:space="0" w:color="auto"/>
            <w:right w:val="none" w:sz="0" w:space="0" w:color="auto"/>
          </w:divBdr>
          <w:divsChild>
            <w:div w:id="479466195">
              <w:marLeft w:val="0"/>
              <w:marRight w:val="0"/>
              <w:marTop w:val="0"/>
              <w:marBottom w:val="0"/>
              <w:divBdr>
                <w:top w:val="none" w:sz="0" w:space="0" w:color="auto"/>
                <w:left w:val="none" w:sz="0" w:space="0" w:color="auto"/>
                <w:bottom w:val="none" w:sz="0" w:space="0" w:color="auto"/>
                <w:right w:val="none" w:sz="0" w:space="0" w:color="auto"/>
              </w:divBdr>
              <w:divsChild>
                <w:div w:id="11587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7478">
          <w:marLeft w:val="0"/>
          <w:marRight w:val="0"/>
          <w:marTop w:val="0"/>
          <w:marBottom w:val="0"/>
          <w:divBdr>
            <w:top w:val="none" w:sz="0" w:space="0" w:color="auto"/>
            <w:left w:val="none" w:sz="0" w:space="0" w:color="auto"/>
            <w:bottom w:val="none" w:sz="0" w:space="0" w:color="auto"/>
            <w:right w:val="none" w:sz="0" w:space="0" w:color="auto"/>
          </w:divBdr>
        </w:div>
        <w:div w:id="1940485015">
          <w:marLeft w:val="0"/>
          <w:marRight w:val="0"/>
          <w:marTop w:val="0"/>
          <w:marBottom w:val="0"/>
          <w:divBdr>
            <w:top w:val="none" w:sz="0" w:space="0" w:color="auto"/>
            <w:left w:val="none" w:sz="0" w:space="0" w:color="auto"/>
            <w:bottom w:val="none" w:sz="0" w:space="0" w:color="auto"/>
            <w:right w:val="none" w:sz="0" w:space="0" w:color="auto"/>
          </w:divBdr>
          <w:divsChild>
            <w:div w:id="273636702">
              <w:marLeft w:val="0"/>
              <w:marRight w:val="0"/>
              <w:marTop w:val="0"/>
              <w:marBottom w:val="0"/>
              <w:divBdr>
                <w:top w:val="none" w:sz="0" w:space="0" w:color="auto"/>
                <w:left w:val="none" w:sz="0" w:space="0" w:color="auto"/>
                <w:bottom w:val="none" w:sz="0" w:space="0" w:color="auto"/>
                <w:right w:val="none" w:sz="0" w:space="0" w:color="auto"/>
              </w:divBdr>
            </w:div>
          </w:divsChild>
        </w:div>
        <w:div w:id="232013802">
          <w:marLeft w:val="0"/>
          <w:marRight w:val="0"/>
          <w:marTop w:val="0"/>
          <w:marBottom w:val="0"/>
          <w:divBdr>
            <w:top w:val="none" w:sz="0" w:space="0" w:color="auto"/>
            <w:left w:val="none" w:sz="0" w:space="0" w:color="auto"/>
            <w:bottom w:val="none" w:sz="0" w:space="0" w:color="auto"/>
            <w:right w:val="none" w:sz="0" w:space="0" w:color="auto"/>
          </w:divBdr>
          <w:divsChild>
            <w:div w:id="1554736749">
              <w:marLeft w:val="0"/>
              <w:marRight w:val="0"/>
              <w:marTop w:val="0"/>
              <w:marBottom w:val="0"/>
              <w:divBdr>
                <w:top w:val="none" w:sz="0" w:space="0" w:color="auto"/>
                <w:left w:val="none" w:sz="0" w:space="0" w:color="auto"/>
                <w:bottom w:val="none" w:sz="0" w:space="0" w:color="auto"/>
                <w:right w:val="none" w:sz="0" w:space="0" w:color="auto"/>
              </w:divBdr>
              <w:divsChild>
                <w:div w:id="1316839300">
                  <w:marLeft w:val="0"/>
                  <w:marRight w:val="0"/>
                  <w:marTop w:val="0"/>
                  <w:marBottom w:val="0"/>
                  <w:divBdr>
                    <w:top w:val="none" w:sz="0" w:space="0" w:color="auto"/>
                    <w:left w:val="none" w:sz="0" w:space="0" w:color="auto"/>
                    <w:bottom w:val="none" w:sz="0" w:space="0" w:color="auto"/>
                    <w:right w:val="none" w:sz="0" w:space="0" w:color="auto"/>
                  </w:divBdr>
                  <w:divsChild>
                    <w:div w:id="1484080875">
                      <w:marLeft w:val="0"/>
                      <w:marRight w:val="0"/>
                      <w:marTop w:val="0"/>
                      <w:marBottom w:val="0"/>
                      <w:divBdr>
                        <w:top w:val="none" w:sz="0" w:space="0" w:color="auto"/>
                        <w:left w:val="none" w:sz="0" w:space="0" w:color="auto"/>
                        <w:bottom w:val="none" w:sz="0" w:space="0" w:color="auto"/>
                        <w:right w:val="none" w:sz="0" w:space="0" w:color="auto"/>
                      </w:divBdr>
                      <w:divsChild>
                        <w:div w:id="1832141801">
                          <w:marLeft w:val="0"/>
                          <w:marRight w:val="0"/>
                          <w:marTop w:val="0"/>
                          <w:marBottom w:val="0"/>
                          <w:divBdr>
                            <w:top w:val="none" w:sz="0" w:space="0" w:color="auto"/>
                            <w:left w:val="none" w:sz="0" w:space="0" w:color="auto"/>
                            <w:bottom w:val="none" w:sz="0" w:space="0" w:color="auto"/>
                            <w:right w:val="none" w:sz="0" w:space="0" w:color="auto"/>
                          </w:divBdr>
                          <w:divsChild>
                            <w:div w:id="948706902">
                              <w:marLeft w:val="0"/>
                              <w:marRight w:val="0"/>
                              <w:marTop w:val="0"/>
                              <w:marBottom w:val="0"/>
                              <w:divBdr>
                                <w:top w:val="none" w:sz="0" w:space="0" w:color="auto"/>
                                <w:left w:val="none" w:sz="0" w:space="0" w:color="auto"/>
                                <w:bottom w:val="none" w:sz="0" w:space="0" w:color="auto"/>
                                <w:right w:val="none" w:sz="0" w:space="0" w:color="auto"/>
                              </w:divBdr>
                              <w:divsChild>
                                <w:div w:id="535700327">
                                  <w:marLeft w:val="0"/>
                                  <w:marRight w:val="0"/>
                                  <w:marTop w:val="0"/>
                                  <w:marBottom w:val="0"/>
                                  <w:divBdr>
                                    <w:top w:val="none" w:sz="0" w:space="0" w:color="auto"/>
                                    <w:left w:val="none" w:sz="0" w:space="0" w:color="auto"/>
                                    <w:bottom w:val="none" w:sz="0" w:space="0" w:color="auto"/>
                                    <w:right w:val="none" w:sz="0" w:space="0" w:color="auto"/>
                                  </w:divBdr>
                                  <w:divsChild>
                                    <w:div w:id="21485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528145">
          <w:marLeft w:val="0"/>
          <w:marRight w:val="0"/>
          <w:marTop w:val="0"/>
          <w:marBottom w:val="0"/>
          <w:divBdr>
            <w:top w:val="none" w:sz="0" w:space="0" w:color="auto"/>
            <w:left w:val="none" w:sz="0" w:space="0" w:color="auto"/>
            <w:bottom w:val="none" w:sz="0" w:space="0" w:color="auto"/>
            <w:right w:val="none" w:sz="0" w:space="0" w:color="auto"/>
          </w:divBdr>
        </w:div>
        <w:div w:id="1114448794">
          <w:marLeft w:val="0"/>
          <w:marRight w:val="0"/>
          <w:marTop w:val="0"/>
          <w:marBottom w:val="0"/>
          <w:divBdr>
            <w:top w:val="none" w:sz="0" w:space="0" w:color="auto"/>
            <w:left w:val="none" w:sz="0" w:space="0" w:color="auto"/>
            <w:bottom w:val="none" w:sz="0" w:space="0" w:color="auto"/>
            <w:right w:val="none" w:sz="0" w:space="0" w:color="auto"/>
          </w:divBdr>
          <w:divsChild>
            <w:div w:id="604849776">
              <w:marLeft w:val="0"/>
              <w:marRight w:val="0"/>
              <w:marTop w:val="0"/>
              <w:marBottom w:val="0"/>
              <w:divBdr>
                <w:top w:val="none" w:sz="0" w:space="0" w:color="auto"/>
                <w:left w:val="none" w:sz="0" w:space="0" w:color="auto"/>
                <w:bottom w:val="none" w:sz="0" w:space="0" w:color="auto"/>
                <w:right w:val="none" w:sz="0" w:space="0" w:color="auto"/>
              </w:divBdr>
            </w:div>
          </w:divsChild>
        </w:div>
        <w:div w:id="1358651903">
          <w:marLeft w:val="0"/>
          <w:marRight w:val="0"/>
          <w:marTop w:val="0"/>
          <w:marBottom w:val="0"/>
          <w:divBdr>
            <w:top w:val="none" w:sz="0" w:space="0" w:color="auto"/>
            <w:left w:val="none" w:sz="0" w:space="0" w:color="auto"/>
            <w:bottom w:val="none" w:sz="0" w:space="0" w:color="auto"/>
            <w:right w:val="none" w:sz="0" w:space="0" w:color="auto"/>
          </w:divBdr>
        </w:div>
        <w:div w:id="778911897">
          <w:marLeft w:val="0"/>
          <w:marRight w:val="0"/>
          <w:marTop w:val="0"/>
          <w:marBottom w:val="0"/>
          <w:divBdr>
            <w:top w:val="none" w:sz="0" w:space="0" w:color="auto"/>
            <w:left w:val="none" w:sz="0" w:space="0" w:color="auto"/>
            <w:bottom w:val="none" w:sz="0" w:space="0" w:color="auto"/>
            <w:right w:val="none" w:sz="0" w:space="0" w:color="auto"/>
          </w:divBdr>
          <w:divsChild>
            <w:div w:id="60588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534</Words>
  <Characters>3370</Characters>
  <Application>Microsoft Office Word</Application>
  <DocSecurity>0</DocSecurity>
  <Lines>28</Lines>
  <Paragraphs>7</Paragraphs>
  <ScaleCrop>false</ScaleCrop>
  <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Iten</dc:creator>
  <cp:keywords/>
  <dc:description/>
  <cp:lastModifiedBy>Barbara Iten</cp:lastModifiedBy>
  <cp:revision>1</cp:revision>
  <dcterms:created xsi:type="dcterms:W3CDTF">2022-02-02T11:13:00Z</dcterms:created>
  <dcterms:modified xsi:type="dcterms:W3CDTF">2022-02-02T11:17:00Z</dcterms:modified>
</cp:coreProperties>
</file>